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BF85" w14:textId="77777777" w:rsidR="00E62F72" w:rsidRPr="00ED288E" w:rsidRDefault="00E62F72" w:rsidP="004F1DA7">
      <w:pPr>
        <w:jc w:val="both"/>
      </w:pPr>
    </w:p>
    <w:p w14:paraId="66A96401" w14:textId="77777777" w:rsidR="00E62F72" w:rsidRPr="00ED288E" w:rsidRDefault="00E62F72" w:rsidP="004F1DA7">
      <w:pPr>
        <w:spacing w:after="200"/>
        <w:jc w:val="both"/>
        <w:rPr>
          <w:b/>
          <w:bCs/>
          <w:noProof/>
        </w:rPr>
      </w:pPr>
      <w:r w:rsidRPr="00ED288E">
        <w:rPr>
          <w:spacing w:val="-3"/>
        </w:rPr>
        <w:t xml:space="preserve">                </w:t>
      </w:r>
      <w:r w:rsidRPr="00ED288E">
        <w:rPr>
          <w:i/>
          <w:noProof/>
        </w:rPr>
        <w:drawing>
          <wp:inline distT="0" distB="0" distL="0" distR="0" wp14:anchorId="6066859B" wp14:editId="5820788E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88E">
        <w:rPr>
          <w:i/>
          <w:noProof/>
        </w:rPr>
        <w:tab/>
      </w:r>
    </w:p>
    <w:p w14:paraId="0B6E7ADE" w14:textId="77777777" w:rsidR="00E62F72" w:rsidRPr="00ED288E" w:rsidRDefault="00E62F72" w:rsidP="004F1DA7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REPUBLIKA HRVATSKA</w:t>
      </w:r>
    </w:p>
    <w:p w14:paraId="286C5DD5" w14:textId="77777777" w:rsidR="00E62F72" w:rsidRPr="00ED288E" w:rsidRDefault="00E62F72" w:rsidP="004F1DA7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>SPLITSKO-DALMATINSKA ŽUPANIJA</w:t>
      </w:r>
    </w:p>
    <w:p w14:paraId="60587D48" w14:textId="77777777" w:rsidR="00E62F72" w:rsidRPr="00ED288E" w:rsidRDefault="00E62F72" w:rsidP="004F1DA7">
      <w:pPr>
        <w:keepNext/>
        <w:jc w:val="both"/>
        <w:outlineLvl w:val="1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OPĆINA PODSTRANA </w:t>
      </w:r>
    </w:p>
    <w:p w14:paraId="3DCB293E" w14:textId="77777777" w:rsidR="00E62F72" w:rsidRPr="00ED288E" w:rsidRDefault="00E62F72" w:rsidP="004F1DA7">
      <w:pPr>
        <w:tabs>
          <w:tab w:val="left" w:pos="4140"/>
        </w:tabs>
        <w:spacing w:after="200"/>
        <w:ind w:right="4053"/>
      </w:pPr>
    </w:p>
    <w:p w14:paraId="35FA138E" w14:textId="77777777" w:rsidR="00E62F72" w:rsidRPr="00ED288E" w:rsidRDefault="00E62F72" w:rsidP="004F1DA7">
      <w:pPr>
        <w:spacing w:after="200"/>
        <w:rPr>
          <w:noProof/>
        </w:rPr>
      </w:pPr>
    </w:p>
    <w:p w14:paraId="55CCF4DE" w14:textId="77777777" w:rsidR="00E62F72" w:rsidRPr="00ED288E" w:rsidRDefault="00E62F72" w:rsidP="004F1DA7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OPĆINA PODSTRANA</w:t>
      </w:r>
    </w:p>
    <w:p w14:paraId="32DAD106" w14:textId="77777777" w:rsidR="00E62F72" w:rsidRPr="00ED288E" w:rsidRDefault="00E62F72" w:rsidP="004F1DA7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Općinsko vijeće</w:t>
      </w:r>
    </w:p>
    <w:p w14:paraId="0F91ADFF" w14:textId="77777777" w:rsidR="00E62F72" w:rsidRPr="00ED288E" w:rsidRDefault="00E62F72" w:rsidP="004F1DA7">
      <w:pPr>
        <w:spacing w:after="200"/>
        <w:rPr>
          <w:noProof/>
        </w:rPr>
      </w:pPr>
    </w:p>
    <w:p w14:paraId="62CCC8CE" w14:textId="77777777" w:rsidR="00E62F72" w:rsidRPr="00ED288E" w:rsidRDefault="00E62F72" w:rsidP="004F1DA7">
      <w:pPr>
        <w:spacing w:after="200"/>
        <w:rPr>
          <w:noProof/>
        </w:rPr>
      </w:pPr>
    </w:p>
    <w:p w14:paraId="65407760" w14:textId="56ED18F6" w:rsidR="00E62F72" w:rsidRPr="00ED288E" w:rsidRDefault="00E62F72" w:rsidP="004F1DA7">
      <w:pPr>
        <w:ind w:left="4950" w:hanging="4950"/>
        <w:jc w:val="both"/>
        <w:rPr>
          <w:noProof/>
        </w:rPr>
      </w:pPr>
      <w:r w:rsidRPr="00ED288E">
        <w:rPr>
          <w:b/>
          <w:bCs/>
          <w:noProof/>
        </w:rPr>
        <w:t>PREDMET:</w:t>
      </w:r>
      <w:r w:rsidRPr="00ED288E">
        <w:rPr>
          <w:noProof/>
        </w:rPr>
        <w:tab/>
        <w:t xml:space="preserve">Prijedlog </w:t>
      </w:r>
      <w:r w:rsidR="00DC4542">
        <w:rPr>
          <w:noProof/>
        </w:rPr>
        <w:t xml:space="preserve">Odluke o izmjeni </w:t>
      </w:r>
      <w:r w:rsidRPr="00ED288E">
        <w:rPr>
          <w:noProof/>
        </w:rPr>
        <w:t>i dopun</w:t>
      </w:r>
      <w:r w:rsidR="00DC4542">
        <w:rPr>
          <w:noProof/>
        </w:rPr>
        <w:t xml:space="preserve">i </w:t>
      </w:r>
      <w:r w:rsidRPr="00ED288E">
        <w:rPr>
          <w:noProof/>
        </w:rPr>
        <w:t>Odluke o raspoređivanju sredstava za financiranje političkih stranaka i članova izabranih s liste grupe birača u Općinskom vijeću Općine Podstrana za 2023. godinu</w:t>
      </w:r>
    </w:p>
    <w:p w14:paraId="75309755" w14:textId="77777777" w:rsidR="00E62F72" w:rsidRDefault="00E62F72" w:rsidP="004F1DA7">
      <w:pPr>
        <w:spacing w:after="200"/>
        <w:rPr>
          <w:noProof/>
        </w:rPr>
      </w:pPr>
    </w:p>
    <w:p w14:paraId="6305E62E" w14:textId="77777777" w:rsidR="00ED288E" w:rsidRPr="00ED288E" w:rsidRDefault="00ED288E" w:rsidP="004F1DA7">
      <w:pPr>
        <w:spacing w:after="200"/>
        <w:rPr>
          <w:noProof/>
        </w:rPr>
      </w:pPr>
    </w:p>
    <w:p w14:paraId="642A8293" w14:textId="31208BFA" w:rsidR="00E62F72" w:rsidRPr="00ED288E" w:rsidRDefault="00E62F72" w:rsidP="004F1DA7">
      <w:pPr>
        <w:ind w:left="4950" w:hanging="4950"/>
        <w:jc w:val="both"/>
        <w:rPr>
          <w:rFonts w:eastAsia="Calibri"/>
        </w:rPr>
      </w:pPr>
      <w:r w:rsidRPr="00ED288E">
        <w:rPr>
          <w:b/>
          <w:bCs/>
          <w:noProof/>
        </w:rPr>
        <w:t>PRAVNI TEMELJ:</w:t>
      </w:r>
      <w:r w:rsidRPr="00ED288E">
        <w:rPr>
          <w:noProof/>
        </w:rPr>
        <w:tab/>
        <w:t>Zakon o financiranju političkih aktivnosti, izborne promidžbe i referenduma, Statut Općine Podstrana</w:t>
      </w:r>
    </w:p>
    <w:p w14:paraId="4DE0346B" w14:textId="77777777" w:rsidR="00E62F72" w:rsidRDefault="00E62F72" w:rsidP="004F1DA7">
      <w:pPr>
        <w:ind w:left="4950" w:hanging="4950"/>
        <w:rPr>
          <w:b/>
          <w:bCs/>
          <w:noProof/>
        </w:rPr>
      </w:pPr>
    </w:p>
    <w:p w14:paraId="171C2A6D" w14:textId="77777777" w:rsidR="00ED288E" w:rsidRPr="00ED288E" w:rsidRDefault="00ED288E" w:rsidP="004F1DA7">
      <w:pPr>
        <w:ind w:left="4950" w:hanging="4950"/>
        <w:rPr>
          <w:b/>
          <w:bCs/>
          <w:noProof/>
        </w:rPr>
      </w:pPr>
    </w:p>
    <w:p w14:paraId="2D47BFBE" w14:textId="77777777" w:rsidR="00E62F72" w:rsidRPr="00ED288E" w:rsidRDefault="00E62F72" w:rsidP="004F1DA7">
      <w:pPr>
        <w:ind w:left="4950" w:hanging="4950"/>
        <w:rPr>
          <w:b/>
          <w:bCs/>
          <w:noProof/>
        </w:rPr>
      </w:pPr>
      <w:r w:rsidRPr="00ED288E">
        <w:rPr>
          <w:b/>
          <w:bCs/>
          <w:noProof/>
        </w:rPr>
        <w:t xml:space="preserve">NADLEŽNOST ZA  </w:t>
      </w:r>
    </w:p>
    <w:p w14:paraId="3493B1D1" w14:textId="77777777" w:rsidR="00E62F72" w:rsidRPr="00ED288E" w:rsidRDefault="00E62F72" w:rsidP="004F1DA7">
      <w:pPr>
        <w:rPr>
          <w:noProof/>
        </w:rPr>
      </w:pPr>
      <w:r w:rsidRPr="00ED288E">
        <w:rPr>
          <w:b/>
          <w:bCs/>
          <w:noProof/>
        </w:rPr>
        <w:t>DONOŠENJE:</w:t>
      </w:r>
      <w:r w:rsidRPr="00ED288E">
        <w:rPr>
          <w:noProof/>
        </w:rPr>
        <w:tab/>
        <w:t xml:space="preserve">                                               Općinsko vijeće</w:t>
      </w:r>
    </w:p>
    <w:p w14:paraId="211977F1" w14:textId="77777777" w:rsidR="00E62F72" w:rsidRPr="00ED288E" w:rsidRDefault="00E62F72" w:rsidP="004F1DA7">
      <w:pPr>
        <w:spacing w:after="200"/>
        <w:rPr>
          <w:noProof/>
        </w:rPr>
      </w:pPr>
    </w:p>
    <w:p w14:paraId="691B2A4C" w14:textId="77777777" w:rsidR="00E62F72" w:rsidRPr="00ED288E" w:rsidRDefault="00E62F72" w:rsidP="004F1DA7">
      <w:pPr>
        <w:spacing w:after="200"/>
        <w:rPr>
          <w:noProof/>
        </w:rPr>
      </w:pPr>
    </w:p>
    <w:p w14:paraId="523285F7" w14:textId="77777777" w:rsidR="00E62F72" w:rsidRPr="00ED288E" w:rsidRDefault="00E62F72" w:rsidP="004F1DA7">
      <w:pPr>
        <w:spacing w:after="200"/>
        <w:rPr>
          <w:noProof/>
        </w:rPr>
      </w:pPr>
      <w:r w:rsidRPr="00ED288E">
        <w:rPr>
          <w:b/>
          <w:bCs/>
          <w:noProof/>
        </w:rPr>
        <w:t>PREDLAGATELJ:</w:t>
      </w:r>
      <w:r w:rsidRPr="00ED288E">
        <w:rPr>
          <w:noProof/>
        </w:rPr>
        <w:tab/>
        <w:t xml:space="preserve">                                               Općinski načelnik</w:t>
      </w:r>
    </w:p>
    <w:p w14:paraId="774A4532" w14:textId="77777777" w:rsidR="00E62F72" w:rsidRPr="00ED288E" w:rsidRDefault="00E62F72" w:rsidP="004F1DA7">
      <w:pPr>
        <w:spacing w:after="200"/>
        <w:ind w:left="4950" w:hanging="4950"/>
        <w:jc w:val="both"/>
        <w:rPr>
          <w:b/>
          <w:bCs/>
          <w:noProof/>
        </w:rPr>
      </w:pPr>
    </w:p>
    <w:p w14:paraId="774D81A7" w14:textId="77777777" w:rsidR="00E62F72" w:rsidRPr="00ED288E" w:rsidRDefault="00E62F72" w:rsidP="004F1DA7">
      <w:pPr>
        <w:spacing w:after="200"/>
        <w:ind w:left="4950" w:hanging="4950"/>
        <w:jc w:val="both"/>
        <w:rPr>
          <w:b/>
          <w:bCs/>
          <w:noProof/>
        </w:rPr>
      </w:pPr>
    </w:p>
    <w:p w14:paraId="7373D27C" w14:textId="3A219687" w:rsidR="00E62F72" w:rsidRPr="00ED288E" w:rsidRDefault="00E62F72" w:rsidP="004F1DA7">
      <w:pPr>
        <w:ind w:left="4950" w:hanging="4950"/>
        <w:jc w:val="both"/>
        <w:rPr>
          <w:noProof/>
          <w:color w:val="000000" w:themeColor="text1"/>
        </w:rPr>
      </w:pPr>
      <w:r w:rsidRPr="00ED288E">
        <w:rPr>
          <w:b/>
          <w:bCs/>
          <w:noProof/>
        </w:rPr>
        <w:t>STRUČNA OBRADA:</w:t>
      </w:r>
      <w:r w:rsidRPr="00ED288E">
        <w:rPr>
          <w:noProof/>
        </w:rPr>
        <w:tab/>
        <w:t xml:space="preserve">Upravni odjel </w:t>
      </w:r>
      <w:r w:rsidRPr="00ED288E">
        <w:rPr>
          <w:noProof/>
          <w:color w:val="000000" w:themeColor="text1"/>
        </w:rPr>
        <w:t xml:space="preserve">za </w:t>
      </w:r>
      <w:r w:rsidR="007C0931" w:rsidRPr="00ED288E">
        <w:rPr>
          <w:noProof/>
          <w:color w:val="000000" w:themeColor="text1"/>
        </w:rPr>
        <w:t>proračun i financije</w:t>
      </w:r>
      <w:r w:rsidRPr="00ED288E">
        <w:rPr>
          <w:noProof/>
          <w:color w:val="000000" w:themeColor="text1"/>
        </w:rPr>
        <w:t xml:space="preserve">                                                   </w:t>
      </w:r>
    </w:p>
    <w:p w14:paraId="3D5ED1C3" w14:textId="77777777" w:rsidR="00E62F72" w:rsidRPr="00ED288E" w:rsidRDefault="00E62F72" w:rsidP="004F1DA7">
      <w:pPr>
        <w:spacing w:after="200"/>
        <w:ind w:left="4950" w:hanging="4950"/>
        <w:rPr>
          <w:rFonts w:eastAsia="SimSun"/>
          <w:color w:val="000000" w:themeColor="text1"/>
          <w:kern w:val="3"/>
        </w:rPr>
      </w:pPr>
    </w:p>
    <w:p w14:paraId="79A20346" w14:textId="77777777" w:rsidR="00E62F72" w:rsidRPr="00ED288E" w:rsidRDefault="00E62F72" w:rsidP="004F1DA7">
      <w:pPr>
        <w:spacing w:after="200"/>
        <w:jc w:val="both"/>
      </w:pPr>
    </w:p>
    <w:p w14:paraId="576481AD" w14:textId="77777777" w:rsidR="00E62F72" w:rsidRPr="00ED288E" w:rsidRDefault="00E62F72" w:rsidP="004F1DA7">
      <w:pPr>
        <w:spacing w:after="200"/>
        <w:jc w:val="both"/>
        <w:rPr>
          <w:b/>
        </w:rPr>
      </w:pPr>
    </w:p>
    <w:p w14:paraId="7BCAAEB0" w14:textId="77777777" w:rsidR="006B03E1" w:rsidRPr="00ED288E" w:rsidRDefault="006B03E1" w:rsidP="004F1DA7">
      <w:pPr>
        <w:spacing w:after="200"/>
        <w:jc w:val="both"/>
        <w:rPr>
          <w:b/>
        </w:rPr>
      </w:pPr>
    </w:p>
    <w:p w14:paraId="5A61A0F9" w14:textId="77777777" w:rsidR="004F1DA7" w:rsidRPr="00ED288E" w:rsidRDefault="004F1DA7" w:rsidP="004F1DA7">
      <w:pPr>
        <w:spacing w:after="200"/>
        <w:jc w:val="both"/>
        <w:rPr>
          <w:b/>
        </w:rPr>
      </w:pPr>
    </w:p>
    <w:p w14:paraId="52EA433F" w14:textId="0D9F6BF0" w:rsidR="00E62F72" w:rsidRPr="00ED288E" w:rsidRDefault="00E62F72" w:rsidP="004F1DA7">
      <w:pPr>
        <w:jc w:val="both"/>
        <w:rPr>
          <w:b/>
        </w:rPr>
      </w:pPr>
      <w:r w:rsidRPr="00ED288E">
        <w:rPr>
          <w:b/>
        </w:rPr>
        <w:lastRenderedPageBreak/>
        <w:t xml:space="preserve">PREDMET: Obrazloženje prijedloga </w:t>
      </w:r>
      <w:r w:rsidR="00DC4542">
        <w:rPr>
          <w:b/>
        </w:rPr>
        <w:t xml:space="preserve">odluke </w:t>
      </w:r>
      <w:r w:rsidRPr="00ED288E">
        <w:rPr>
          <w:b/>
        </w:rPr>
        <w:t xml:space="preserve">o  </w:t>
      </w:r>
      <w:r w:rsidR="00DC4542">
        <w:rPr>
          <w:b/>
        </w:rPr>
        <w:t xml:space="preserve">izmjeni i dopuni </w:t>
      </w:r>
      <w:r w:rsidRPr="00ED288E">
        <w:rPr>
          <w:b/>
        </w:rPr>
        <w:t>Odluke o raspoređivanju sredstava za financiranje političkih stranaka i članova izabranih s liste grupe birača u Općinskom vijeću Općine Podstrana za 2023. godinu</w:t>
      </w:r>
    </w:p>
    <w:p w14:paraId="3D0EED45" w14:textId="3BDC54D6" w:rsidR="00D43410" w:rsidRPr="00ED288E" w:rsidRDefault="00D43410" w:rsidP="004F1DA7">
      <w:pPr>
        <w:shd w:val="clear" w:color="auto" w:fill="FFFFFF"/>
        <w:jc w:val="both"/>
        <w:rPr>
          <w:spacing w:val="-3"/>
        </w:rPr>
      </w:pPr>
    </w:p>
    <w:p w14:paraId="2CA6985E" w14:textId="1C67B31B" w:rsidR="00D43410" w:rsidRPr="00ED288E" w:rsidRDefault="003C0BAC" w:rsidP="004F1DA7">
      <w:pPr>
        <w:shd w:val="clear" w:color="auto" w:fill="FFFFFF"/>
        <w:jc w:val="both"/>
        <w:rPr>
          <w:spacing w:val="-3"/>
        </w:rPr>
      </w:pPr>
      <w:r w:rsidRPr="00ED288E">
        <w:rPr>
          <w:spacing w:val="-3"/>
        </w:rPr>
        <w:t>Sukladno odredbama Zakona o financiranju političkih aktivnosti, izborne promidžbe i referenduma („Narodne novine“ broj 29/19, 98/19</w:t>
      </w:r>
      <w:r w:rsidR="00550ED8" w:rsidRPr="00ED288E">
        <w:rPr>
          <w:spacing w:val="-3"/>
        </w:rPr>
        <w:t>, 126/21</w:t>
      </w:r>
      <w:r w:rsidRPr="00ED288E">
        <w:rPr>
          <w:spacing w:val="-3"/>
        </w:rPr>
        <w:t>) u proračunu Općine Podstrana za 2023. godinu osigurana su sredstva za rad političkih stranaka u 2023. godini, i to političkim strankama i nezavisnim vijećnicima koji su prema konačnim rezultatima izbora dobile mjesto u Općinskom vijeću</w:t>
      </w:r>
      <w:r w:rsidR="009666DA" w:rsidRPr="00ED288E">
        <w:rPr>
          <w:spacing w:val="-3"/>
        </w:rPr>
        <w:t xml:space="preserve"> u</w:t>
      </w:r>
      <w:r w:rsidR="00550ED8" w:rsidRPr="00ED288E">
        <w:rPr>
          <w:spacing w:val="-3"/>
        </w:rPr>
        <w:t xml:space="preserve"> ukupnom</w:t>
      </w:r>
      <w:r w:rsidR="009666DA" w:rsidRPr="00ED288E">
        <w:rPr>
          <w:spacing w:val="-3"/>
        </w:rPr>
        <w:t xml:space="preserve"> iznosu od 9.290,00 Eura</w:t>
      </w:r>
      <w:r w:rsidRPr="00ED288E">
        <w:rPr>
          <w:spacing w:val="-3"/>
        </w:rPr>
        <w:t>.</w:t>
      </w:r>
    </w:p>
    <w:p w14:paraId="5D3CFD31" w14:textId="77777777" w:rsidR="0013270C" w:rsidRPr="00ED288E" w:rsidRDefault="0013270C" w:rsidP="004F1DA7">
      <w:pPr>
        <w:shd w:val="clear" w:color="auto" w:fill="FFFFFF"/>
        <w:jc w:val="both"/>
        <w:rPr>
          <w:spacing w:val="-3"/>
        </w:rPr>
      </w:pPr>
    </w:p>
    <w:p w14:paraId="1595721F" w14:textId="0002FB1B" w:rsidR="00E62F72" w:rsidRPr="00ED288E" w:rsidRDefault="00E62F72" w:rsidP="004F1DA7">
      <w:pPr>
        <w:shd w:val="clear" w:color="auto" w:fill="FFFFFF"/>
        <w:jc w:val="both"/>
        <w:rPr>
          <w:rStyle w:val="preformatted-text"/>
          <w:rFonts w:eastAsia="Calibri"/>
          <w:color w:val="484848"/>
        </w:rPr>
      </w:pPr>
      <w:r w:rsidRPr="00ED288E">
        <w:rPr>
          <w:spacing w:val="-3"/>
        </w:rPr>
        <w:t>Član</w:t>
      </w:r>
      <w:r w:rsidR="00D43410" w:rsidRPr="00ED288E">
        <w:rPr>
          <w:spacing w:val="-3"/>
        </w:rPr>
        <w:t>ak</w:t>
      </w:r>
      <w:r w:rsidR="00AB4BB7" w:rsidRPr="00ED288E">
        <w:rPr>
          <w:spacing w:val="-3"/>
        </w:rPr>
        <w:t xml:space="preserve"> 9. stavak 1. Zakona o financiranju političkih aktivnosti, izborne promidžbe i referenduma („Narodne novine“ broj 29/19, 98/19</w:t>
      </w:r>
      <w:r w:rsidR="00550ED8" w:rsidRPr="00ED288E">
        <w:rPr>
          <w:spacing w:val="-3"/>
        </w:rPr>
        <w:t>, 126/21</w:t>
      </w:r>
      <w:r w:rsidR="00AB4BB7" w:rsidRPr="00ED288E">
        <w:rPr>
          <w:spacing w:val="-3"/>
        </w:rPr>
        <w:t xml:space="preserve">) propisuje da za svakoga zastupnika odnosno člana predstavničkog tijela jedinice samouprave podzastupljenog spola, političkim strankama, nezavisnim zastupnicima odnosno nezavisnim vijećnicima pripada i pravo na naknadu u visini od 10% iznosa predviđenog po svakom zastupniku odnosno članu predstavničkog tijela jedinice samouprave, dok je člankom 2. istog članka propisano da podzastupljenost spola u smislu stavka 1. ovog članka postoji ako je zastupljenost jednog spola u Hrvatskom saboru odnosno u predstavničkom tijelu jedinice samouprave niža od 40%. </w:t>
      </w:r>
      <w:r w:rsidRPr="00ED288E">
        <w:rPr>
          <w:spacing w:val="-3"/>
        </w:rPr>
        <w:t xml:space="preserve"> </w:t>
      </w:r>
    </w:p>
    <w:p w14:paraId="7515EFD5" w14:textId="77777777" w:rsidR="00AB4BB7" w:rsidRPr="00ED288E" w:rsidRDefault="00AB4BB7" w:rsidP="004F1DA7">
      <w:pPr>
        <w:shd w:val="clear" w:color="auto" w:fill="FFFFFF"/>
        <w:jc w:val="both"/>
        <w:rPr>
          <w:rStyle w:val="preformatted-text"/>
          <w:rFonts w:eastAsia="Calibri"/>
          <w:color w:val="484848"/>
        </w:rPr>
      </w:pPr>
    </w:p>
    <w:p w14:paraId="033D4755" w14:textId="4DDC68FF" w:rsidR="006B03E1" w:rsidRPr="00ED288E" w:rsidRDefault="00AB4BB7" w:rsidP="004F1DA7">
      <w:pPr>
        <w:shd w:val="clear" w:color="auto" w:fill="FFFFFF"/>
        <w:jc w:val="both"/>
        <w:rPr>
          <w:rStyle w:val="preformatted-text"/>
          <w:rFonts w:eastAsia="Calibri"/>
        </w:rPr>
      </w:pPr>
      <w:r w:rsidRPr="00ED288E">
        <w:rPr>
          <w:rStyle w:val="preformatted-text"/>
          <w:rFonts w:eastAsia="Calibri"/>
        </w:rPr>
        <w:t>U sadašnjem sazivu općinskog vijeć</w:t>
      </w:r>
      <w:r w:rsidR="00D43410" w:rsidRPr="00ED288E">
        <w:rPr>
          <w:rStyle w:val="preformatted-text"/>
          <w:rFonts w:eastAsia="Calibri"/>
        </w:rPr>
        <w:t>a</w:t>
      </w:r>
      <w:r w:rsidRPr="00ED288E">
        <w:rPr>
          <w:rStyle w:val="preformatted-text"/>
          <w:rFonts w:eastAsia="Calibri"/>
        </w:rPr>
        <w:t xml:space="preserve"> ukupan broj članova</w:t>
      </w:r>
      <w:r w:rsidR="00D43410" w:rsidRPr="00ED288E">
        <w:rPr>
          <w:rStyle w:val="preformatted-text"/>
          <w:rFonts w:eastAsia="Calibri"/>
        </w:rPr>
        <w:t xml:space="preserve"> je 13, dok je broj</w:t>
      </w:r>
      <w:r w:rsidRPr="00ED288E">
        <w:rPr>
          <w:rStyle w:val="preformatted-text"/>
          <w:rFonts w:eastAsia="Calibri"/>
        </w:rPr>
        <w:t xml:space="preserve"> podzastupljenog spola </w:t>
      </w:r>
      <w:r w:rsidR="0013270C" w:rsidRPr="00ED288E">
        <w:rPr>
          <w:rStyle w:val="preformatted-text"/>
          <w:rFonts w:eastAsia="Calibri"/>
        </w:rPr>
        <w:t xml:space="preserve">bio </w:t>
      </w:r>
      <w:r w:rsidRPr="00ED288E">
        <w:rPr>
          <w:rStyle w:val="preformatted-text"/>
          <w:rFonts w:eastAsia="Calibri"/>
        </w:rPr>
        <w:t>3</w:t>
      </w:r>
      <w:r w:rsidR="0013270C" w:rsidRPr="00ED288E">
        <w:rPr>
          <w:rStyle w:val="preformatted-text"/>
          <w:rFonts w:eastAsia="Calibri"/>
        </w:rPr>
        <w:t xml:space="preserve"> do dana 23. lipnja 2023. godine, kada je </w:t>
      </w:r>
      <w:r w:rsidR="006B03E1" w:rsidRPr="00ED288E">
        <w:rPr>
          <w:rStyle w:val="preformatted-text"/>
          <w:rFonts w:eastAsia="Calibri"/>
        </w:rPr>
        <w:t xml:space="preserve">općinska vijećnica Tea Mandić stavila  svoj mandat u mirovanje iz osobnih razloga, te je Darko Juradin počeo obavljati dužnost zamjenika vijećnice s danom 01. srpnja 2023. godine. </w:t>
      </w:r>
    </w:p>
    <w:p w14:paraId="7D011266" w14:textId="77777777" w:rsidR="006B03E1" w:rsidRPr="00ED288E" w:rsidRDefault="006B03E1" w:rsidP="004F1DA7">
      <w:pPr>
        <w:shd w:val="clear" w:color="auto" w:fill="FFFFFF"/>
        <w:jc w:val="both"/>
        <w:rPr>
          <w:rStyle w:val="preformatted-text"/>
          <w:rFonts w:eastAsia="Calibri"/>
        </w:rPr>
      </w:pPr>
    </w:p>
    <w:p w14:paraId="2B6E0468" w14:textId="7C1762D7" w:rsidR="00AB4BB7" w:rsidRPr="00ED288E" w:rsidRDefault="006B03E1" w:rsidP="004F1DA7">
      <w:pPr>
        <w:shd w:val="clear" w:color="auto" w:fill="FFFFFF"/>
        <w:jc w:val="both"/>
        <w:rPr>
          <w:rFonts w:eastAsia="Calibri"/>
        </w:rPr>
      </w:pPr>
      <w:r w:rsidRPr="00ED288E">
        <w:rPr>
          <w:rStyle w:val="preformatted-text"/>
          <w:rFonts w:eastAsia="Calibri"/>
        </w:rPr>
        <w:t>Slijedom navedenog, potrebno je izmijeniti predmetnu Odluku</w:t>
      </w:r>
      <w:r w:rsidR="0013270C" w:rsidRPr="00ED288E">
        <w:rPr>
          <w:rStyle w:val="preformatted-text"/>
          <w:rFonts w:eastAsia="Calibri"/>
        </w:rPr>
        <w:t xml:space="preserve"> u pogledu broja članova podzastupljenog spola</w:t>
      </w:r>
      <w:r w:rsidR="00ED288E" w:rsidRPr="00ED288E">
        <w:rPr>
          <w:rStyle w:val="preformatted-text"/>
          <w:rFonts w:eastAsia="Calibri"/>
        </w:rPr>
        <w:t>,</w:t>
      </w:r>
      <w:r w:rsidR="0013270C" w:rsidRPr="00ED288E">
        <w:rPr>
          <w:rStyle w:val="preformatted-text"/>
          <w:rFonts w:eastAsia="Calibri"/>
        </w:rPr>
        <w:t xml:space="preserve"> a posljedično i iznos sredstava koji se</w:t>
      </w:r>
      <w:r w:rsidR="00BC4E97" w:rsidRPr="00ED288E">
        <w:rPr>
          <w:rStyle w:val="preformatted-text"/>
          <w:rFonts w:eastAsia="Calibri"/>
        </w:rPr>
        <w:t xml:space="preserve"> političkim strankama</w:t>
      </w:r>
      <w:r w:rsidR="0013270C" w:rsidRPr="00ED288E">
        <w:rPr>
          <w:rStyle w:val="preformatted-text"/>
          <w:rFonts w:eastAsia="Calibri"/>
        </w:rPr>
        <w:t xml:space="preserve"> raspoređuje u kvartalnim iznosima</w:t>
      </w:r>
      <w:r w:rsidRPr="00ED288E">
        <w:rPr>
          <w:rStyle w:val="preformatted-text"/>
          <w:rFonts w:eastAsia="Calibri"/>
        </w:rPr>
        <w:t xml:space="preserve">. </w:t>
      </w:r>
    </w:p>
    <w:p w14:paraId="2147B999" w14:textId="77777777" w:rsidR="00E62F72" w:rsidRPr="00ED288E" w:rsidRDefault="00E62F72" w:rsidP="004F1DA7">
      <w:pPr>
        <w:jc w:val="both"/>
        <w:rPr>
          <w:color w:val="FF0000"/>
        </w:rPr>
      </w:pPr>
    </w:p>
    <w:p w14:paraId="57A7EE1C" w14:textId="77777777" w:rsidR="00E62F72" w:rsidRPr="00ED288E" w:rsidRDefault="00E62F72" w:rsidP="004F1DA7">
      <w:pPr>
        <w:spacing w:after="200"/>
        <w:jc w:val="both"/>
      </w:pPr>
      <w:r w:rsidRPr="00ED288E">
        <w:t>Slijedom izloženog, predlaže se donijeti sljedeći akt:</w:t>
      </w:r>
    </w:p>
    <w:p w14:paraId="3ED25D72" w14:textId="77777777" w:rsidR="00E62F72" w:rsidRPr="00ED288E" w:rsidRDefault="00E62F72" w:rsidP="004F1DA7">
      <w:pPr>
        <w:jc w:val="both"/>
      </w:pPr>
    </w:p>
    <w:p w14:paraId="6CDE04D1" w14:textId="77777777" w:rsidR="00E62F72" w:rsidRPr="00ED288E" w:rsidRDefault="00E62F72" w:rsidP="004F1DA7">
      <w:pPr>
        <w:jc w:val="both"/>
      </w:pPr>
    </w:p>
    <w:p w14:paraId="6B410CE4" w14:textId="77777777" w:rsidR="00E62F72" w:rsidRPr="00ED288E" w:rsidRDefault="00E62F72" w:rsidP="004F1DA7">
      <w:pPr>
        <w:jc w:val="both"/>
      </w:pPr>
    </w:p>
    <w:p w14:paraId="29F1818E" w14:textId="77777777" w:rsidR="00E62F72" w:rsidRPr="00ED288E" w:rsidRDefault="00E62F72" w:rsidP="004F1DA7">
      <w:pPr>
        <w:jc w:val="both"/>
      </w:pPr>
    </w:p>
    <w:p w14:paraId="00CE9293" w14:textId="77777777" w:rsidR="00E62F72" w:rsidRPr="00ED288E" w:rsidRDefault="00E62F72" w:rsidP="004F1DA7">
      <w:pPr>
        <w:jc w:val="both"/>
      </w:pPr>
    </w:p>
    <w:p w14:paraId="32A4836B" w14:textId="77777777" w:rsidR="00E62F72" w:rsidRPr="00ED288E" w:rsidRDefault="00E62F72" w:rsidP="004F1DA7">
      <w:pPr>
        <w:jc w:val="both"/>
      </w:pPr>
    </w:p>
    <w:p w14:paraId="315510E7" w14:textId="77777777" w:rsidR="00E62F72" w:rsidRPr="00ED288E" w:rsidRDefault="00E62F72" w:rsidP="004F1DA7">
      <w:pPr>
        <w:jc w:val="both"/>
      </w:pPr>
    </w:p>
    <w:p w14:paraId="7B0B646D" w14:textId="77777777" w:rsidR="00E62F72" w:rsidRPr="00ED288E" w:rsidRDefault="00E62F72" w:rsidP="004F1DA7">
      <w:pPr>
        <w:jc w:val="both"/>
      </w:pPr>
    </w:p>
    <w:p w14:paraId="71A11EEC" w14:textId="77777777" w:rsidR="00E62F72" w:rsidRPr="00ED288E" w:rsidRDefault="00E62F72" w:rsidP="004F1DA7">
      <w:pPr>
        <w:jc w:val="both"/>
      </w:pPr>
    </w:p>
    <w:p w14:paraId="342077FD" w14:textId="77777777" w:rsidR="00E62F72" w:rsidRPr="00ED288E" w:rsidRDefault="00E62F72" w:rsidP="004F1DA7">
      <w:pPr>
        <w:jc w:val="both"/>
      </w:pPr>
    </w:p>
    <w:p w14:paraId="34C23377" w14:textId="77777777" w:rsidR="00E62F72" w:rsidRPr="00ED288E" w:rsidRDefault="00E62F72" w:rsidP="004F1DA7">
      <w:pPr>
        <w:jc w:val="both"/>
      </w:pPr>
    </w:p>
    <w:p w14:paraId="5AAF54F6" w14:textId="77777777" w:rsidR="00E62F72" w:rsidRPr="00ED288E" w:rsidRDefault="00E62F72" w:rsidP="004F1DA7">
      <w:pPr>
        <w:jc w:val="both"/>
      </w:pPr>
    </w:p>
    <w:p w14:paraId="3139EC8D" w14:textId="77777777" w:rsidR="00E62F72" w:rsidRPr="00ED288E" w:rsidRDefault="00E62F72" w:rsidP="004F1DA7">
      <w:pPr>
        <w:jc w:val="both"/>
      </w:pPr>
    </w:p>
    <w:p w14:paraId="7F0C563B" w14:textId="77777777" w:rsidR="00E62F72" w:rsidRPr="00ED288E" w:rsidRDefault="00E62F72" w:rsidP="004F1DA7">
      <w:pPr>
        <w:jc w:val="both"/>
      </w:pPr>
    </w:p>
    <w:p w14:paraId="36C43909" w14:textId="77777777" w:rsidR="00E62F72" w:rsidRPr="00ED288E" w:rsidRDefault="00E62F72" w:rsidP="004F1DA7">
      <w:pPr>
        <w:jc w:val="both"/>
      </w:pPr>
    </w:p>
    <w:p w14:paraId="6BE39A87" w14:textId="77777777" w:rsidR="00E62F72" w:rsidRDefault="00E62F72" w:rsidP="004F1DA7">
      <w:pPr>
        <w:jc w:val="both"/>
      </w:pPr>
    </w:p>
    <w:p w14:paraId="0E103B8A" w14:textId="77777777" w:rsidR="00ED288E" w:rsidRDefault="00ED288E" w:rsidP="004F1DA7">
      <w:pPr>
        <w:jc w:val="both"/>
      </w:pPr>
    </w:p>
    <w:p w14:paraId="74821327" w14:textId="77777777" w:rsidR="00ED288E" w:rsidRPr="00ED288E" w:rsidRDefault="00ED288E" w:rsidP="004F1DA7">
      <w:pPr>
        <w:jc w:val="both"/>
      </w:pPr>
    </w:p>
    <w:p w14:paraId="07FA8AF4" w14:textId="77777777" w:rsidR="00E62F72" w:rsidRPr="00ED288E" w:rsidRDefault="00E62F72" w:rsidP="004F1DA7">
      <w:pPr>
        <w:jc w:val="both"/>
      </w:pPr>
    </w:p>
    <w:p w14:paraId="7C570DB3" w14:textId="77777777" w:rsidR="00E62F72" w:rsidRPr="00ED288E" w:rsidRDefault="00E62F72" w:rsidP="004F1DA7">
      <w:pPr>
        <w:jc w:val="both"/>
      </w:pPr>
    </w:p>
    <w:p w14:paraId="4E0CBD5E" w14:textId="72F13437" w:rsidR="00243AE6" w:rsidRPr="00ED288E" w:rsidRDefault="00243AE6" w:rsidP="004F1DA7">
      <w:pPr>
        <w:jc w:val="both"/>
      </w:pPr>
      <w:r w:rsidRPr="00ED288E">
        <w:lastRenderedPageBreak/>
        <w:t>Na temelju članka 7. stavka 1. Zakon o financiranju političkih aktivnosti, izborne promidžbe i referenduma (Narodne novine br. 29/19, 98/19</w:t>
      </w:r>
      <w:r w:rsidR="00550ED8" w:rsidRPr="00ED288E">
        <w:t>, 126/21</w:t>
      </w:r>
      <w:r w:rsidRPr="00ED288E">
        <w:t>) i članka 30. Statuta Općine Podstrana</w:t>
      </w:r>
      <w:r w:rsidR="009C51D7" w:rsidRPr="00ED288E">
        <w:t xml:space="preserve"> </w:t>
      </w:r>
      <w:r w:rsidRPr="00ED288E">
        <w:t>(Službeni glasnik Općine Podstrana broj 07/21</w:t>
      </w:r>
      <w:r w:rsidR="007D06E7" w:rsidRPr="00ED288E">
        <w:t xml:space="preserve">, </w:t>
      </w:r>
      <w:r w:rsidR="002D7963" w:rsidRPr="00ED288E">
        <w:t>21/21</w:t>
      </w:r>
      <w:r w:rsidR="00550ED8" w:rsidRPr="00ED288E">
        <w:t>, 04/23</w:t>
      </w:r>
      <w:r w:rsidRPr="00ED288E">
        <w:t>), Općinsko vijeće Općine Podstrana na</w:t>
      </w:r>
      <w:r w:rsidR="009C51D7" w:rsidRPr="00ED288E">
        <w:t xml:space="preserve"> </w:t>
      </w:r>
      <w:r w:rsidR="00E62F72" w:rsidRPr="00ED288E">
        <w:t>20</w:t>
      </w:r>
      <w:r w:rsidR="00736285" w:rsidRPr="00ED288E">
        <w:t>.</w:t>
      </w:r>
      <w:r w:rsidRPr="00ED288E">
        <w:t xml:space="preserve"> </w:t>
      </w:r>
      <w:r w:rsidR="00736285" w:rsidRPr="00ED288E">
        <w:t xml:space="preserve"> </w:t>
      </w:r>
      <w:r w:rsidRPr="00ED288E">
        <w:t xml:space="preserve">sjednici održanoj dana </w:t>
      </w:r>
      <w:r w:rsidR="00E62F72" w:rsidRPr="00ED288E">
        <w:t>28</w:t>
      </w:r>
      <w:r w:rsidR="004D72E6" w:rsidRPr="00ED288E">
        <w:t xml:space="preserve">. </w:t>
      </w:r>
      <w:r w:rsidR="00E62F72" w:rsidRPr="00ED288E">
        <w:t>rujna</w:t>
      </w:r>
      <w:r w:rsidRPr="00ED288E">
        <w:t xml:space="preserve"> 202</w:t>
      </w:r>
      <w:r w:rsidR="004F3C22" w:rsidRPr="00ED288E">
        <w:t>3</w:t>
      </w:r>
      <w:r w:rsidRPr="00ED288E">
        <w:t xml:space="preserve">. godine, donijelo je </w:t>
      </w:r>
    </w:p>
    <w:p w14:paraId="493C8068" w14:textId="77777777" w:rsidR="00494136" w:rsidRPr="00ED288E" w:rsidRDefault="00494136" w:rsidP="004F1DA7">
      <w:pPr>
        <w:jc w:val="both"/>
      </w:pPr>
    </w:p>
    <w:p w14:paraId="3116F16B" w14:textId="77777777" w:rsidR="004706E9" w:rsidRPr="00ED288E" w:rsidRDefault="004706E9" w:rsidP="004F1DA7">
      <w:pPr>
        <w:ind w:firstLine="284"/>
        <w:jc w:val="both"/>
      </w:pPr>
    </w:p>
    <w:p w14:paraId="58387554" w14:textId="3C44D8D4" w:rsidR="004706E9" w:rsidRPr="00ED288E" w:rsidRDefault="00DC4542" w:rsidP="004F1DA7">
      <w:pPr>
        <w:jc w:val="center"/>
        <w:rPr>
          <w:b/>
        </w:rPr>
      </w:pPr>
      <w:r>
        <w:rPr>
          <w:b/>
        </w:rPr>
        <w:t>ODLUKA O IZMJENI I DOPUNI</w:t>
      </w:r>
    </w:p>
    <w:p w14:paraId="08FA0118" w14:textId="470AAE96" w:rsidR="004706E9" w:rsidRPr="00ED288E" w:rsidRDefault="00E62F72" w:rsidP="004F1DA7">
      <w:pPr>
        <w:jc w:val="center"/>
        <w:rPr>
          <w:b/>
        </w:rPr>
      </w:pPr>
      <w:r w:rsidRPr="00ED288E">
        <w:rPr>
          <w:b/>
        </w:rPr>
        <w:t>O</w:t>
      </w:r>
      <w:r w:rsidR="00DC4542">
        <w:rPr>
          <w:b/>
        </w:rPr>
        <w:t xml:space="preserve">dluke </w:t>
      </w:r>
      <w:r w:rsidR="004706E9" w:rsidRPr="00ED288E">
        <w:rPr>
          <w:b/>
        </w:rPr>
        <w:t xml:space="preserve">o raspoređivanju sredstava za financiranje političkih stranaka i članova izabranih s liste grupe birača u Općinskom vijeću Općine </w:t>
      </w:r>
      <w:r w:rsidR="005F23B4" w:rsidRPr="00ED288E">
        <w:rPr>
          <w:b/>
        </w:rPr>
        <w:t>Podstrana</w:t>
      </w:r>
      <w:r w:rsidR="00566A5D" w:rsidRPr="00ED288E">
        <w:rPr>
          <w:b/>
        </w:rPr>
        <w:t xml:space="preserve"> za </w:t>
      </w:r>
      <w:r w:rsidR="00672363" w:rsidRPr="00ED288E">
        <w:rPr>
          <w:b/>
        </w:rPr>
        <w:t>20</w:t>
      </w:r>
      <w:r w:rsidR="00EB3B21" w:rsidRPr="00ED288E">
        <w:rPr>
          <w:b/>
        </w:rPr>
        <w:t>2</w:t>
      </w:r>
      <w:r w:rsidR="004F3C22" w:rsidRPr="00ED288E">
        <w:rPr>
          <w:b/>
        </w:rPr>
        <w:t>3</w:t>
      </w:r>
      <w:r w:rsidR="00672363" w:rsidRPr="00ED288E">
        <w:rPr>
          <w:b/>
        </w:rPr>
        <w:t>. godin</w:t>
      </w:r>
      <w:r w:rsidR="00566A5D" w:rsidRPr="00ED288E">
        <w:rPr>
          <w:b/>
        </w:rPr>
        <w:t>u</w:t>
      </w:r>
    </w:p>
    <w:p w14:paraId="54312F14" w14:textId="77777777" w:rsidR="003C0BAC" w:rsidRDefault="003C0BAC" w:rsidP="004F1DA7"/>
    <w:p w14:paraId="29C03179" w14:textId="77777777" w:rsidR="00DC4542" w:rsidRDefault="00DC4542" w:rsidP="004F1DA7">
      <w:pPr>
        <w:jc w:val="center"/>
        <w:rPr>
          <w:b/>
        </w:rPr>
      </w:pPr>
    </w:p>
    <w:p w14:paraId="2E38D509" w14:textId="6B6C031C" w:rsidR="004706E9" w:rsidRPr="00ED288E" w:rsidRDefault="004706E9" w:rsidP="004F1DA7">
      <w:pPr>
        <w:jc w:val="center"/>
        <w:rPr>
          <w:b/>
        </w:rPr>
      </w:pPr>
      <w:r w:rsidRPr="00ED288E">
        <w:rPr>
          <w:b/>
        </w:rPr>
        <w:t xml:space="preserve">Članak </w:t>
      </w:r>
      <w:r w:rsidR="001471F0" w:rsidRPr="00ED288E">
        <w:rPr>
          <w:b/>
        </w:rPr>
        <w:t>1</w:t>
      </w:r>
      <w:r w:rsidRPr="00ED288E">
        <w:rPr>
          <w:b/>
        </w:rPr>
        <w:t>.</w:t>
      </w:r>
    </w:p>
    <w:p w14:paraId="61A35D28" w14:textId="58FDBE7A" w:rsidR="0013270C" w:rsidRPr="00ED288E" w:rsidRDefault="00243AE6" w:rsidP="00ED288E">
      <w:pPr>
        <w:jc w:val="both"/>
      </w:pPr>
      <w:r w:rsidRPr="00ED288E">
        <w:t>U</w:t>
      </w:r>
      <w:r w:rsidR="00AB4BB7" w:rsidRPr="00ED288E">
        <w:t xml:space="preserve"> Odluci o raspoređivanju sredstava za financiranje političkih stranaka i članova izabranih s liste grupe birača u Općinskom vijeću Općine Podstrana za 2023. godinu („Službeni glasnik Općine Podstrana“ broj 4/2023), </w:t>
      </w:r>
      <w:r w:rsidR="003B019A" w:rsidRPr="00ED288E">
        <w:t xml:space="preserve">mijenja se članak 2. i </w:t>
      </w:r>
      <w:r w:rsidR="0013270C" w:rsidRPr="00ED288E">
        <w:t xml:space="preserve"> sada glasi:</w:t>
      </w:r>
    </w:p>
    <w:p w14:paraId="7018E82D" w14:textId="77777777" w:rsidR="00ED288E" w:rsidRDefault="00ED288E" w:rsidP="004F1DA7">
      <w:pPr>
        <w:ind w:firstLine="284"/>
        <w:jc w:val="both"/>
      </w:pPr>
    </w:p>
    <w:p w14:paraId="25975A26" w14:textId="4F00E333" w:rsidR="00243AE6" w:rsidRPr="00ED288E" w:rsidRDefault="0013270C" w:rsidP="004F1DA7">
      <w:pPr>
        <w:ind w:firstLine="284"/>
        <w:jc w:val="both"/>
      </w:pPr>
      <w:r w:rsidRPr="00ED288E">
        <w:t>„Ukupan broj članova sadašnjeg saziva Općinskog vijeća je 13, a broj članova podzastupljenog spola je 2.“</w:t>
      </w:r>
    </w:p>
    <w:p w14:paraId="290C8DC5" w14:textId="7B96F06E" w:rsidR="001471F0" w:rsidRPr="00ED288E" w:rsidRDefault="001471F0" w:rsidP="004F1DA7">
      <w:pPr>
        <w:ind w:firstLine="284"/>
        <w:jc w:val="both"/>
      </w:pPr>
      <w:r w:rsidRPr="00ED288E">
        <w:t xml:space="preserve">„ Za svakog člana Općinskog vijeća utvrđuje se godišnji iznos sredstava od </w:t>
      </w:r>
      <w:r w:rsidR="00BC4E97" w:rsidRPr="00ED288E">
        <w:t>701,08</w:t>
      </w:r>
      <w:r w:rsidRPr="00ED288E">
        <w:t xml:space="preserve"> Eura.“</w:t>
      </w:r>
    </w:p>
    <w:p w14:paraId="49F54EEC" w14:textId="6A9225BE" w:rsidR="001471F0" w:rsidRPr="00ED288E" w:rsidRDefault="001471F0" w:rsidP="004F1DA7">
      <w:pPr>
        <w:ind w:firstLine="284"/>
        <w:jc w:val="both"/>
      </w:pPr>
      <w:r w:rsidRPr="00ED288E">
        <w:t xml:space="preserve">„Za svakog člana Općinskog vijeća podzastupljenog spola utvrđuje se godišnja naknada u iznosu od </w:t>
      </w:r>
      <w:r w:rsidR="00BC4E97" w:rsidRPr="00ED288E">
        <w:t>771,20</w:t>
      </w:r>
      <w:r w:rsidRPr="00ED288E">
        <w:t xml:space="preserve"> Eura“.</w:t>
      </w:r>
    </w:p>
    <w:p w14:paraId="3A6A30FB" w14:textId="77777777" w:rsidR="00243AE6" w:rsidRPr="00ED288E" w:rsidRDefault="00243AE6" w:rsidP="004F1DA7">
      <w:pPr>
        <w:ind w:firstLine="284"/>
        <w:jc w:val="both"/>
      </w:pPr>
    </w:p>
    <w:p w14:paraId="16E5EA79" w14:textId="5F58FA94" w:rsidR="00243AE6" w:rsidRPr="00ED288E" w:rsidRDefault="00243AE6" w:rsidP="004F1DA7">
      <w:pPr>
        <w:tabs>
          <w:tab w:val="left" w:pos="2625"/>
          <w:tab w:val="center" w:pos="4782"/>
        </w:tabs>
        <w:jc w:val="center"/>
        <w:rPr>
          <w:b/>
        </w:rPr>
      </w:pPr>
      <w:r w:rsidRPr="00ED288E">
        <w:rPr>
          <w:b/>
        </w:rPr>
        <w:t xml:space="preserve">Članak </w:t>
      </w:r>
      <w:r w:rsidR="001471F0" w:rsidRPr="00ED288E">
        <w:rPr>
          <w:b/>
        </w:rPr>
        <w:t>2</w:t>
      </w:r>
      <w:r w:rsidRPr="00ED288E">
        <w:rPr>
          <w:b/>
        </w:rPr>
        <w:t>.</w:t>
      </w:r>
    </w:p>
    <w:p w14:paraId="49F03B04" w14:textId="6664127D" w:rsidR="00AB4BB7" w:rsidRPr="00ED288E" w:rsidRDefault="00AB4BB7" w:rsidP="00ED288E">
      <w:pPr>
        <w:jc w:val="both"/>
      </w:pPr>
      <w:r w:rsidRPr="00ED288E">
        <w:t>U Odluci o raspoređivanju sredstava za financiranje političkih stranaka i članova izabranih s liste grupe birača u Općinskom vijeću Općine Podstrana za 2023. godinu („Službeni glasnik Općine Podstrana“ broj 4/2023) mijenja se članak 3</w:t>
      </w:r>
      <w:r w:rsidR="004F1DA7" w:rsidRPr="00ED288E">
        <w:t>.</w:t>
      </w:r>
      <w:r w:rsidRPr="00ED288E">
        <w:t xml:space="preserve"> i sada glasi:</w:t>
      </w:r>
    </w:p>
    <w:p w14:paraId="5B14F61C" w14:textId="77777777" w:rsidR="00AB4BB7" w:rsidRPr="00ED288E" w:rsidRDefault="00AB4BB7" w:rsidP="004F1DA7">
      <w:pPr>
        <w:jc w:val="both"/>
      </w:pPr>
    </w:p>
    <w:p w14:paraId="0D60DCE8" w14:textId="14C45F91" w:rsidR="00243AE6" w:rsidRPr="00ED288E" w:rsidRDefault="00D43410" w:rsidP="004F1DA7">
      <w:pPr>
        <w:ind w:firstLine="288"/>
        <w:jc w:val="both"/>
      </w:pPr>
      <w:r w:rsidRPr="00ED288E">
        <w:t>„</w:t>
      </w:r>
      <w:r w:rsidR="00243AE6" w:rsidRPr="00ED288E">
        <w:t>Prema kriterijima iz članka 2. ove Odluke političkim strankama i članovima izabranim s liste grupe birača zastupljenim u Općinskom vijeću Općine Podstrana za rad u 202</w:t>
      </w:r>
      <w:r w:rsidR="004F3C22" w:rsidRPr="00ED288E">
        <w:t>3</w:t>
      </w:r>
      <w:r w:rsidR="00243AE6" w:rsidRPr="00ED288E">
        <w:t>. godini, sredstva se raspoređuju u kvartalnim iznosima kako slijedi:</w:t>
      </w:r>
    </w:p>
    <w:p w14:paraId="058093E1" w14:textId="77777777" w:rsidR="00521F17" w:rsidRPr="00ED288E" w:rsidRDefault="00521F17" w:rsidP="004F1DA7">
      <w:pPr>
        <w:ind w:firstLine="284"/>
        <w:jc w:val="both"/>
      </w:pPr>
    </w:p>
    <w:p w14:paraId="5807658E" w14:textId="77777777" w:rsidR="00243AE6" w:rsidRPr="00ED288E" w:rsidRDefault="00243AE6" w:rsidP="004F1DA7"/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349"/>
        <w:gridCol w:w="631"/>
        <w:gridCol w:w="810"/>
        <w:gridCol w:w="902"/>
        <w:gridCol w:w="900"/>
        <w:gridCol w:w="720"/>
        <w:gridCol w:w="629"/>
        <w:gridCol w:w="911"/>
        <w:gridCol w:w="889"/>
        <w:gridCol w:w="1170"/>
      </w:tblGrid>
      <w:tr w:rsidR="004C1D57" w:rsidRPr="00ED288E" w14:paraId="229BD70A" w14:textId="77777777" w:rsidTr="00ED288E">
        <w:trPr>
          <w:trHeight w:val="425"/>
          <w:tblHeader/>
          <w:jc w:val="center"/>
        </w:trPr>
        <w:tc>
          <w:tcPr>
            <w:tcW w:w="238" w:type="pct"/>
            <w:vMerge w:val="restart"/>
            <w:vAlign w:val="center"/>
          </w:tcPr>
          <w:p w14:paraId="0CD18B15" w14:textId="7777777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Redni</w:t>
            </w:r>
          </w:p>
          <w:p w14:paraId="5DD159AD" w14:textId="7777777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721" w:type="pct"/>
            <w:vAlign w:val="center"/>
          </w:tcPr>
          <w:p w14:paraId="436A32C4" w14:textId="7777777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Politička stranka</w:t>
            </w:r>
          </w:p>
        </w:tc>
        <w:tc>
          <w:tcPr>
            <w:tcW w:w="770" w:type="pct"/>
            <w:gridSpan w:val="2"/>
            <w:vAlign w:val="center"/>
          </w:tcPr>
          <w:p w14:paraId="5C2A58C7" w14:textId="7777777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Broj vijećnica/ka</w:t>
            </w:r>
          </w:p>
        </w:tc>
        <w:tc>
          <w:tcPr>
            <w:tcW w:w="963" w:type="pct"/>
            <w:gridSpan w:val="2"/>
            <w:vAlign w:val="center"/>
          </w:tcPr>
          <w:p w14:paraId="5F9CA062" w14:textId="302E5272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Tromjesečni iznos (prva II kvartala)</w:t>
            </w:r>
          </w:p>
        </w:tc>
        <w:tc>
          <w:tcPr>
            <w:tcW w:w="721" w:type="pct"/>
            <w:gridSpan w:val="2"/>
            <w:vAlign w:val="center"/>
          </w:tcPr>
          <w:p w14:paraId="62DA7AA0" w14:textId="5965AB72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Broj vijećnica/ka</w:t>
            </w:r>
          </w:p>
        </w:tc>
        <w:tc>
          <w:tcPr>
            <w:tcW w:w="962" w:type="pct"/>
            <w:gridSpan w:val="2"/>
          </w:tcPr>
          <w:p w14:paraId="384AC249" w14:textId="164F0FF2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Tromjesečni iznos (druga II kvartala)</w:t>
            </w:r>
          </w:p>
        </w:tc>
        <w:tc>
          <w:tcPr>
            <w:tcW w:w="625" w:type="pct"/>
            <w:vAlign w:val="center"/>
          </w:tcPr>
          <w:p w14:paraId="16C1C47E" w14:textId="766FC0F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Godišnje</w:t>
            </w:r>
          </w:p>
        </w:tc>
      </w:tr>
      <w:tr w:rsidR="004C1D57" w:rsidRPr="00ED288E" w14:paraId="6123D0AD" w14:textId="77777777" w:rsidTr="00ED288E">
        <w:trPr>
          <w:tblHeader/>
          <w:jc w:val="center"/>
        </w:trPr>
        <w:tc>
          <w:tcPr>
            <w:tcW w:w="238" w:type="pct"/>
            <w:vMerge/>
            <w:vAlign w:val="center"/>
          </w:tcPr>
          <w:p w14:paraId="4F955620" w14:textId="77777777" w:rsidR="004C1D57" w:rsidRPr="00ED288E" w:rsidRDefault="004C1D57" w:rsidP="004F1D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F15EC02" w14:textId="77777777" w:rsidR="004C1D57" w:rsidRPr="00ED288E" w:rsidRDefault="004C1D57" w:rsidP="004F1D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14:paraId="770BCF28" w14:textId="77777777" w:rsidR="004C1D57" w:rsidRPr="00ED288E" w:rsidRDefault="004C1D57" w:rsidP="004F1D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žene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vAlign w:val="center"/>
          </w:tcPr>
          <w:p w14:paraId="1B1727D8" w14:textId="7777777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muškarci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 w14:paraId="62605C1D" w14:textId="6451B0D1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žene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5BAABCA" w14:textId="6C20DA92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muškarci</w:t>
            </w: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0E5B388F" w14:textId="56F96D4F" w:rsidR="004C1D57" w:rsidRPr="00ED288E" w:rsidRDefault="004C1D57" w:rsidP="004F1D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žene</w:t>
            </w: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63B8EA44" w14:textId="5E94AFCC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muškarci</w:t>
            </w: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075940E1" w14:textId="30126143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žene</w:t>
            </w:r>
          </w:p>
        </w:tc>
        <w:tc>
          <w:tcPr>
            <w:tcW w:w="475" w:type="pct"/>
            <w:tcBorders>
              <w:left w:val="single" w:sz="4" w:space="0" w:color="auto"/>
            </w:tcBorders>
            <w:vAlign w:val="center"/>
          </w:tcPr>
          <w:p w14:paraId="1B769CCE" w14:textId="083648A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muškarci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vAlign w:val="center"/>
          </w:tcPr>
          <w:p w14:paraId="055D2367" w14:textId="270C3C6B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</w:tr>
      <w:tr w:rsidR="004C1D57" w:rsidRPr="00ED288E" w14:paraId="0C6A9C50" w14:textId="77777777" w:rsidTr="00ED288E">
        <w:trPr>
          <w:trHeight w:hRule="exact" w:val="1650"/>
          <w:jc w:val="center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67C5" w14:textId="77777777" w:rsidR="004C1D57" w:rsidRPr="00ED288E" w:rsidRDefault="004C1D57" w:rsidP="004F1DA7">
            <w:pPr>
              <w:pStyle w:val="NoSpacing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vAlign w:val="center"/>
          </w:tcPr>
          <w:p w14:paraId="21DED220" w14:textId="77777777" w:rsidR="004C1D57" w:rsidRPr="00ED288E" w:rsidRDefault="004C1D57" w:rsidP="004F1DA7">
            <w:pPr>
              <w:rPr>
                <w:color w:val="000000" w:themeColor="text1"/>
                <w:sz w:val="20"/>
                <w:szCs w:val="20"/>
              </w:rPr>
            </w:pPr>
            <w:r w:rsidRPr="00ED288E">
              <w:rPr>
                <w:color w:val="000000" w:themeColor="text1"/>
                <w:sz w:val="20"/>
                <w:szCs w:val="20"/>
              </w:rPr>
              <w:t>HRVATSKA DEMOKRATSKA ZAJEDNICA - HDZ</w:t>
            </w:r>
          </w:p>
        </w:tc>
        <w:tc>
          <w:tcPr>
            <w:tcW w:w="337" w:type="pct"/>
            <w:vAlign w:val="center"/>
          </w:tcPr>
          <w:p w14:paraId="7C2FDC21" w14:textId="1354D1E1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3" w:type="pct"/>
            <w:vAlign w:val="center"/>
          </w:tcPr>
          <w:p w14:paraId="531CDB44" w14:textId="38046D32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" w:type="pct"/>
            <w:vAlign w:val="center"/>
          </w:tcPr>
          <w:p w14:paraId="1514B485" w14:textId="733180DD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192,10</w:t>
            </w:r>
          </w:p>
        </w:tc>
        <w:tc>
          <w:tcPr>
            <w:tcW w:w="481" w:type="pct"/>
            <w:vAlign w:val="center"/>
          </w:tcPr>
          <w:p w14:paraId="565E0C9C" w14:textId="156BED13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174,63</w:t>
            </w:r>
          </w:p>
        </w:tc>
        <w:tc>
          <w:tcPr>
            <w:tcW w:w="385" w:type="pct"/>
            <w:vAlign w:val="center"/>
          </w:tcPr>
          <w:p w14:paraId="6DAAD8E8" w14:textId="1EB2398B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" w:type="pct"/>
            <w:vAlign w:val="center"/>
          </w:tcPr>
          <w:p w14:paraId="45277F95" w14:textId="2A5EB53A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7" w:type="pct"/>
            <w:vAlign w:val="center"/>
          </w:tcPr>
          <w:p w14:paraId="48CDE727" w14:textId="5EECD719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193,50</w:t>
            </w:r>
          </w:p>
        </w:tc>
        <w:tc>
          <w:tcPr>
            <w:tcW w:w="475" w:type="pct"/>
            <w:vAlign w:val="center"/>
          </w:tcPr>
          <w:p w14:paraId="790D3BE7" w14:textId="58CE93C4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175,91</w:t>
            </w:r>
          </w:p>
        </w:tc>
        <w:tc>
          <w:tcPr>
            <w:tcW w:w="625" w:type="pct"/>
            <w:vAlign w:val="center"/>
          </w:tcPr>
          <w:p w14:paraId="7116A2A6" w14:textId="16400133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4.311,54</w:t>
            </w:r>
          </w:p>
        </w:tc>
      </w:tr>
      <w:tr w:rsidR="009666DA" w:rsidRPr="00ED288E" w14:paraId="1CE95CD7" w14:textId="77777777" w:rsidTr="00ED288E">
        <w:trPr>
          <w:trHeight w:hRule="exact" w:val="1029"/>
          <w:jc w:val="center"/>
        </w:trPr>
        <w:tc>
          <w:tcPr>
            <w:tcW w:w="238" w:type="pct"/>
            <w:vAlign w:val="center"/>
          </w:tcPr>
          <w:p w14:paraId="70FB7304" w14:textId="77777777" w:rsidR="009666DA" w:rsidRPr="00ED288E" w:rsidRDefault="009666DA" w:rsidP="004F1DA7">
            <w:pPr>
              <w:pStyle w:val="NoSpacing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1" w:type="pct"/>
            <w:vAlign w:val="center"/>
          </w:tcPr>
          <w:p w14:paraId="79784501" w14:textId="77777777" w:rsidR="009666DA" w:rsidRPr="00ED288E" w:rsidRDefault="009666DA" w:rsidP="004F1DA7">
            <w:pPr>
              <w:rPr>
                <w:sz w:val="20"/>
                <w:szCs w:val="20"/>
              </w:rPr>
            </w:pPr>
            <w:r w:rsidRPr="00ED288E">
              <w:rPr>
                <w:sz w:val="20"/>
                <w:szCs w:val="20"/>
              </w:rPr>
              <w:t>HRVATSKA STRANKA PRAVA</w:t>
            </w:r>
          </w:p>
        </w:tc>
        <w:tc>
          <w:tcPr>
            <w:tcW w:w="337" w:type="pct"/>
            <w:vAlign w:val="center"/>
          </w:tcPr>
          <w:p w14:paraId="15FC2E94" w14:textId="3B98CDE6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069396F2" w14:textId="701FD63B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14:paraId="671277B6" w14:textId="106A98F0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  <w:vAlign w:val="center"/>
          </w:tcPr>
          <w:p w14:paraId="4A876AFE" w14:textId="7121E653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174,63</w:t>
            </w:r>
          </w:p>
        </w:tc>
        <w:tc>
          <w:tcPr>
            <w:tcW w:w="385" w:type="pct"/>
            <w:vAlign w:val="center"/>
          </w:tcPr>
          <w:p w14:paraId="728CE813" w14:textId="7D38601A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  <w:vAlign w:val="center"/>
          </w:tcPr>
          <w:p w14:paraId="6481565E" w14:textId="01B52B21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vAlign w:val="center"/>
          </w:tcPr>
          <w:p w14:paraId="3C14B76F" w14:textId="35330221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vAlign w:val="center"/>
          </w:tcPr>
          <w:p w14:paraId="5E1B1A2B" w14:textId="4D35E844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175,91</w:t>
            </w:r>
          </w:p>
        </w:tc>
        <w:tc>
          <w:tcPr>
            <w:tcW w:w="625" w:type="pct"/>
            <w:vAlign w:val="center"/>
          </w:tcPr>
          <w:p w14:paraId="48205F00" w14:textId="3B818C7A" w:rsidR="009666DA" w:rsidRPr="00ED288E" w:rsidRDefault="009666DA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701,08</w:t>
            </w:r>
          </w:p>
        </w:tc>
      </w:tr>
      <w:tr w:rsidR="004C1D57" w:rsidRPr="00ED288E" w14:paraId="52E28FA3" w14:textId="77777777" w:rsidTr="00ED288E">
        <w:trPr>
          <w:trHeight w:hRule="exact" w:val="912"/>
          <w:jc w:val="center"/>
        </w:trPr>
        <w:tc>
          <w:tcPr>
            <w:tcW w:w="238" w:type="pct"/>
            <w:vAlign w:val="center"/>
          </w:tcPr>
          <w:p w14:paraId="3F9B75C7" w14:textId="77777777" w:rsidR="004C1D57" w:rsidRPr="00ED288E" w:rsidRDefault="004C1D57" w:rsidP="004F1DA7">
            <w:pPr>
              <w:pStyle w:val="NoSpacing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21" w:type="pct"/>
            <w:vAlign w:val="center"/>
          </w:tcPr>
          <w:p w14:paraId="4A022CAF" w14:textId="77777777" w:rsidR="004C1D57" w:rsidRPr="00ED288E" w:rsidRDefault="004C1D57" w:rsidP="004F1DA7">
            <w:pPr>
              <w:rPr>
                <w:sz w:val="20"/>
                <w:szCs w:val="20"/>
              </w:rPr>
            </w:pPr>
            <w:r w:rsidRPr="00ED288E">
              <w:rPr>
                <w:sz w:val="20"/>
                <w:szCs w:val="20"/>
              </w:rPr>
              <w:t>MOST</w:t>
            </w:r>
          </w:p>
        </w:tc>
        <w:tc>
          <w:tcPr>
            <w:tcW w:w="337" w:type="pct"/>
            <w:vAlign w:val="center"/>
          </w:tcPr>
          <w:p w14:paraId="507903CC" w14:textId="3C8E0014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" w:type="pct"/>
            <w:vAlign w:val="center"/>
          </w:tcPr>
          <w:p w14:paraId="4D939B3A" w14:textId="2EA5D7E8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  <w:vAlign w:val="center"/>
          </w:tcPr>
          <w:p w14:paraId="32B6CC0C" w14:textId="1826296A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192,10</w:t>
            </w:r>
          </w:p>
        </w:tc>
        <w:tc>
          <w:tcPr>
            <w:tcW w:w="481" w:type="pct"/>
            <w:vAlign w:val="center"/>
          </w:tcPr>
          <w:p w14:paraId="29BEC93E" w14:textId="79FAF3AE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174,63</w:t>
            </w:r>
          </w:p>
        </w:tc>
        <w:tc>
          <w:tcPr>
            <w:tcW w:w="385" w:type="pct"/>
            <w:vAlign w:val="center"/>
          </w:tcPr>
          <w:p w14:paraId="56A8A086" w14:textId="0D70798E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vAlign w:val="center"/>
          </w:tcPr>
          <w:p w14:paraId="0814DFD2" w14:textId="60C5F68A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" w:type="pct"/>
            <w:vAlign w:val="center"/>
          </w:tcPr>
          <w:p w14:paraId="5756037F" w14:textId="43F08A2F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193,50</w:t>
            </w:r>
          </w:p>
        </w:tc>
        <w:tc>
          <w:tcPr>
            <w:tcW w:w="475" w:type="pct"/>
            <w:vAlign w:val="center"/>
          </w:tcPr>
          <w:p w14:paraId="1AD2FCFF" w14:textId="2502FAF3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175,91</w:t>
            </w:r>
          </w:p>
        </w:tc>
        <w:tc>
          <w:tcPr>
            <w:tcW w:w="625" w:type="pct"/>
            <w:vAlign w:val="center"/>
          </w:tcPr>
          <w:p w14:paraId="173B240C" w14:textId="069ED36D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2.874,44</w:t>
            </w:r>
          </w:p>
        </w:tc>
      </w:tr>
      <w:tr w:rsidR="004C1D57" w:rsidRPr="00ED288E" w14:paraId="12E9BCFD" w14:textId="77777777" w:rsidTr="00ED288E">
        <w:trPr>
          <w:trHeight w:hRule="exact" w:val="984"/>
          <w:jc w:val="center"/>
        </w:trPr>
        <w:tc>
          <w:tcPr>
            <w:tcW w:w="238" w:type="pct"/>
            <w:vAlign w:val="center"/>
          </w:tcPr>
          <w:p w14:paraId="58AD51A8" w14:textId="77777777" w:rsidR="004C1D57" w:rsidRPr="00ED288E" w:rsidRDefault="004C1D57" w:rsidP="004F1DA7">
            <w:pPr>
              <w:pStyle w:val="NoSpacing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21" w:type="pct"/>
            <w:vAlign w:val="center"/>
          </w:tcPr>
          <w:p w14:paraId="0C227406" w14:textId="77777777" w:rsidR="004C1D57" w:rsidRPr="00ED288E" w:rsidRDefault="004C1D57" w:rsidP="004F1DA7">
            <w:pPr>
              <w:rPr>
                <w:sz w:val="20"/>
                <w:szCs w:val="20"/>
              </w:rPr>
            </w:pPr>
            <w:r w:rsidRPr="00ED288E">
              <w:rPr>
                <w:sz w:val="20"/>
                <w:szCs w:val="20"/>
              </w:rPr>
              <w:t>DOMOVINSKI POKRET</w:t>
            </w:r>
          </w:p>
        </w:tc>
        <w:tc>
          <w:tcPr>
            <w:tcW w:w="337" w:type="pct"/>
            <w:vAlign w:val="center"/>
          </w:tcPr>
          <w:p w14:paraId="20C9C36D" w14:textId="333CF7FB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775AFDBE" w14:textId="45021B18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14:paraId="78C5575C" w14:textId="7CD6496C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  <w:vAlign w:val="center"/>
          </w:tcPr>
          <w:p w14:paraId="45B54FA5" w14:textId="53FF1A94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174,63</w:t>
            </w:r>
          </w:p>
        </w:tc>
        <w:tc>
          <w:tcPr>
            <w:tcW w:w="385" w:type="pct"/>
          </w:tcPr>
          <w:p w14:paraId="4F22C9B6" w14:textId="7777777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F10180" w14:textId="11A702CA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</w:tcPr>
          <w:p w14:paraId="56C3AC08" w14:textId="7777777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99C46" w14:textId="7E74829D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vAlign w:val="center"/>
          </w:tcPr>
          <w:p w14:paraId="01037677" w14:textId="4195470C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vAlign w:val="center"/>
          </w:tcPr>
          <w:p w14:paraId="66448292" w14:textId="42FEDA0E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175,91</w:t>
            </w:r>
          </w:p>
        </w:tc>
        <w:tc>
          <w:tcPr>
            <w:tcW w:w="625" w:type="pct"/>
            <w:vAlign w:val="center"/>
          </w:tcPr>
          <w:p w14:paraId="57BD4415" w14:textId="24897BF7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701,08</w:t>
            </w:r>
          </w:p>
        </w:tc>
      </w:tr>
      <w:tr w:rsidR="004C1D57" w:rsidRPr="00ED288E" w14:paraId="0BD883A0" w14:textId="77777777" w:rsidTr="00ED288E">
        <w:trPr>
          <w:trHeight w:hRule="exact" w:val="1335"/>
          <w:jc w:val="center"/>
        </w:trPr>
        <w:tc>
          <w:tcPr>
            <w:tcW w:w="238" w:type="pct"/>
            <w:vAlign w:val="center"/>
          </w:tcPr>
          <w:p w14:paraId="2C03E3D8" w14:textId="77777777" w:rsidR="004C1D57" w:rsidRPr="00ED288E" w:rsidRDefault="004C1D57" w:rsidP="004F1DA7">
            <w:pPr>
              <w:pStyle w:val="NoSpacing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21" w:type="pct"/>
            <w:vAlign w:val="center"/>
          </w:tcPr>
          <w:p w14:paraId="2C489635" w14:textId="77777777" w:rsidR="004C1D57" w:rsidRPr="00ED288E" w:rsidRDefault="004C1D57" w:rsidP="004F1DA7">
            <w:pPr>
              <w:rPr>
                <w:sz w:val="20"/>
                <w:szCs w:val="20"/>
              </w:rPr>
            </w:pPr>
            <w:r w:rsidRPr="00ED288E">
              <w:rPr>
                <w:sz w:val="20"/>
                <w:szCs w:val="20"/>
              </w:rPr>
              <w:t>SOCIJALDEMOKRATSKA PARTIJA HRVATSKE - SDP</w:t>
            </w:r>
          </w:p>
        </w:tc>
        <w:tc>
          <w:tcPr>
            <w:tcW w:w="337" w:type="pct"/>
            <w:vAlign w:val="center"/>
          </w:tcPr>
          <w:p w14:paraId="77B746B1" w14:textId="2A9E63E0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4D1FF387" w14:textId="196A44D8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14:paraId="5DCE6C5D" w14:textId="1CDFDC5A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" w:type="pct"/>
            <w:vAlign w:val="center"/>
          </w:tcPr>
          <w:p w14:paraId="53202252" w14:textId="00108E6A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174,63</w:t>
            </w:r>
          </w:p>
        </w:tc>
        <w:tc>
          <w:tcPr>
            <w:tcW w:w="385" w:type="pct"/>
            <w:vAlign w:val="center"/>
          </w:tcPr>
          <w:p w14:paraId="5E4B8A26" w14:textId="2D2CAEE0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" w:type="pct"/>
            <w:vAlign w:val="center"/>
          </w:tcPr>
          <w:p w14:paraId="0FFBF60F" w14:textId="245BD84B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pct"/>
            <w:vAlign w:val="center"/>
          </w:tcPr>
          <w:p w14:paraId="60A6E68A" w14:textId="31BF08AB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vAlign w:val="center"/>
          </w:tcPr>
          <w:p w14:paraId="005C5D2D" w14:textId="0D143B1A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175,91</w:t>
            </w:r>
          </w:p>
        </w:tc>
        <w:tc>
          <w:tcPr>
            <w:tcW w:w="625" w:type="pct"/>
            <w:vAlign w:val="center"/>
          </w:tcPr>
          <w:p w14:paraId="12D18B45" w14:textId="63ED0063" w:rsidR="004C1D57" w:rsidRPr="00ED288E" w:rsidRDefault="004C1D57" w:rsidP="004F1D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sz w:val="24"/>
                <w:szCs w:val="24"/>
              </w:rPr>
              <w:t>701,08</w:t>
            </w:r>
          </w:p>
        </w:tc>
      </w:tr>
      <w:tr w:rsidR="004C1D57" w:rsidRPr="00ED288E" w14:paraId="19E0C34D" w14:textId="77777777" w:rsidTr="004C1D57">
        <w:trPr>
          <w:trHeight w:hRule="exact" w:val="454"/>
          <w:jc w:val="center"/>
        </w:trPr>
        <w:tc>
          <w:tcPr>
            <w:tcW w:w="2692" w:type="pct"/>
            <w:gridSpan w:val="6"/>
            <w:vAlign w:val="center"/>
          </w:tcPr>
          <w:p w14:paraId="0C3E5563" w14:textId="77777777" w:rsidR="004C1D57" w:rsidRPr="00ED288E" w:rsidRDefault="004C1D57" w:rsidP="004F1DA7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385" w:type="pct"/>
          </w:tcPr>
          <w:p w14:paraId="7A55AF54" w14:textId="77777777" w:rsidR="004C1D57" w:rsidRPr="00ED288E" w:rsidRDefault="004C1D57" w:rsidP="004F1DA7">
            <w:pPr>
              <w:pStyle w:val="NoSpacing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pct"/>
          </w:tcPr>
          <w:p w14:paraId="43979EC9" w14:textId="77777777" w:rsidR="004C1D57" w:rsidRPr="00ED288E" w:rsidRDefault="004C1D57" w:rsidP="004F1DA7">
            <w:pPr>
              <w:pStyle w:val="NoSpacing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7" w:type="pct"/>
          </w:tcPr>
          <w:p w14:paraId="2667F5F1" w14:textId="77777777" w:rsidR="004C1D57" w:rsidRPr="00ED288E" w:rsidRDefault="004C1D57" w:rsidP="004F1DA7">
            <w:pPr>
              <w:pStyle w:val="NoSpacing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</w:tcPr>
          <w:p w14:paraId="2FBD8780" w14:textId="77777777" w:rsidR="004C1D57" w:rsidRPr="00ED288E" w:rsidRDefault="004C1D57" w:rsidP="004F1DA7">
            <w:pPr>
              <w:pStyle w:val="NoSpacing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E5E7CA6" w14:textId="726F37D3" w:rsidR="004C1D57" w:rsidRPr="00ED288E" w:rsidRDefault="004C1D57" w:rsidP="004F1DA7">
            <w:pPr>
              <w:pStyle w:val="NoSpacing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D28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9.290 €</w:t>
            </w:r>
          </w:p>
        </w:tc>
      </w:tr>
    </w:tbl>
    <w:p w14:paraId="697B892F" w14:textId="77777777" w:rsidR="00243AE6" w:rsidRPr="00ED288E" w:rsidRDefault="00243AE6" w:rsidP="004F1DA7"/>
    <w:p w14:paraId="716E8D87" w14:textId="77777777" w:rsidR="00521F17" w:rsidRPr="00ED288E" w:rsidRDefault="00521F17" w:rsidP="004F1DA7">
      <w:pPr>
        <w:rPr>
          <w:b/>
        </w:rPr>
      </w:pPr>
    </w:p>
    <w:p w14:paraId="39315858" w14:textId="6DA9AC02" w:rsidR="00243AE6" w:rsidRPr="00ED288E" w:rsidRDefault="00243AE6" w:rsidP="004F1DA7">
      <w:pPr>
        <w:jc w:val="center"/>
        <w:rPr>
          <w:b/>
        </w:rPr>
      </w:pPr>
      <w:r w:rsidRPr="00ED288E">
        <w:rPr>
          <w:b/>
        </w:rPr>
        <w:t xml:space="preserve">Članak </w:t>
      </w:r>
      <w:r w:rsidR="009666DA" w:rsidRPr="00ED288E">
        <w:rPr>
          <w:b/>
        </w:rPr>
        <w:t>3</w:t>
      </w:r>
      <w:r w:rsidRPr="00ED288E">
        <w:rPr>
          <w:b/>
        </w:rPr>
        <w:t>.</w:t>
      </w:r>
    </w:p>
    <w:p w14:paraId="3516E82F" w14:textId="10637549" w:rsidR="00243AE6" w:rsidRPr="00ED288E" w:rsidRDefault="00243AE6" w:rsidP="00ED288E">
      <w:pPr>
        <w:jc w:val="both"/>
      </w:pPr>
      <w:r w:rsidRPr="00ED288E">
        <w:t>Ov</w:t>
      </w:r>
      <w:r w:rsidR="00550ED8" w:rsidRPr="00ED288E">
        <w:t xml:space="preserve">e </w:t>
      </w:r>
      <w:r w:rsidR="00E62F72" w:rsidRPr="00ED288E">
        <w:t>Izmjen</w:t>
      </w:r>
      <w:r w:rsidR="00550ED8" w:rsidRPr="00ED288E">
        <w:t>e</w:t>
      </w:r>
      <w:r w:rsidR="00E62F72" w:rsidRPr="00ED288E">
        <w:t xml:space="preserve"> i dopun</w:t>
      </w:r>
      <w:r w:rsidR="00550ED8" w:rsidRPr="00ED288E">
        <w:t>e</w:t>
      </w:r>
      <w:r w:rsidR="00E62F72" w:rsidRPr="00ED288E">
        <w:t xml:space="preserve"> Odluke o raspoređivanju sredstava za financiranje političkih stranaka i članova izabranih s liste grupe birača u Općinskom vijeću Općine Podstrana za 2023. godinu</w:t>
      </w:r>
      <w:r w:rsidRPr="00ED288E">
        <w:t xml:space="preserve"> stupa</w:t>
      </w:r>
      <w:r w:rsidR="00550ED8" w:rsidRPr="00ED288E">
        <w:t>ju</w:t>
      </w:r>
      <w:r w:rsidRPr="00ED288E">
        <w:t xml:space="preserve"> na snagu osmog dana od dana objave u Službenom glasniku Općine Podstrana.</w:t>
      </w:r>
    </w:p>
    <w:p w14:paraId="4AD6201A" w14:textId="64A6FA27" w:rsidR="00243AE6" w:rsidRPr="00ED288E" w:rsidRDefault="00243AE6" w:rsidP="004F1DA7"/>
    <w:p w14:paraId="74D7A07A" w14:textId="77777777" w:rsidR="00521F17" w:rsidRPr="00ED288E" w:rsidRDefault="00521F17" w:rsidP="004F1DA7"/>
    <w:p w14:paraId="139A54CC" w14:textId="77777777" w:rsidR="00243AE6" w:rsidRPr="00ED288E" w:rsidRDefault="00243AE6" w:rsidP="004F1DA7"/>
    <w:p w14:paraId="11DCB045" w14:textId="5268C20F" w:rsidR="00ED288E" w:rsidRPr="00750B8D" w:rsidRDefault="00ED288E" w:rsidP="00ED288E">
      <w:pPr>
        <w:widowControl w:val="0"/>
        <w:autoSpaceDE w:val="0"/>
        <w:autoSpaceDN w:val="0"/>
        <w:adjustRightInd w:val="0"/>
      </w:pPr>
      <w:bookmarkStart w:id="0" w:name="_Hlk89154910"/>
      <w:r w:rsidRPr="00750B8D">
        <w:t>KLASA:   024-02/</w:t>
      </w:r>
      <w:r>
        <w:t>23</w:t>
      </w:r>
      <w:r w:rsidRPr="00750B8D">
        <w:t>-01/</w:t>
      </w:r>
      <w:r w:rsidR="00FA4999">
        <w:t>11</w:t>
      </w:r>
      <w:r w:rsidRPr="00750B8D">
        <w:tab/>
      </w:r>
      <w:r w:rsidRPr="00750B8D">
        <w:tab/>
        <w:t xml:space="preserve">                                               Predsjednik </w:t>
      </w:r>
    </w:p>
    <w:p w14:paraId="5A63099B" w14:textId="0DBA1887" w:rsidR="00ED288E" w:rsidRPr="00750B8D" w:rsidRDefault="00ED288E" w:rsidP="00ED288E">
      <w:pPr>
        <w:widowControl w:val="0"/>
        <w:autoSpaceDE w:val="0"/>
        <w:autoSpaceDN w:val="0"/>
        <w:adjustRightInd w:val="0"/>
      </w:pPr>
      <w:r w:rsidRPr="00750B8D">
        <w:t>URBROJ: 2181-39-01-2</w:t>
      </w:r>
      <w:r>
        <w:t>3</w:t>
      </w:r>
      <w:r w:rsidRPr="00750B8D">
        <w:t>-</w:t>
      </w:r>
      <w:r w:rsidR="00FA4999">
        <w:t>07</w:t>
      </w:r>
      <w:r>
        <w:t xml:space="preserve"> </w:t>
      </w:r>
      <w:r w:rsidRPr="00750B8D">
        <w:t xml:space="preserve">     </w:t>
      </w:r>
      <w:r w:rsidRPr="00750B8D">
        <w:tab/>
      </w:r>
      <w:r w:rsidRPr="00750B8D">
        <w:tab/>
      </w:r>
      <w:r w:rsidRPr="00750B8D">
        <w:tab/>
      </w:r>
      <w:r w:rsidRPr="00750B8D">
        <w:tab/>
        <w:t xml:space="preserve">           Općinskog vijeća:</w:t>
      </w:r>
    </w:p>
    <w:p w14:paraId="2474552E" w14:textId="77777777" w:rsidR="00ED288E" w:rsidRPr="00750B8D" w:rsidRDefault="00ED288E" w:rsidP="00ED288E">
      <w:pPr>
        <w:widowControl w:val="0"/>
        <w:autoSpaceDE w:val="0"/>
        <w:autoSpaceDN w:val="0"/>
        <w:adjustRightInd w:val="0"/>
      </w:pPr>
      <w:r w:rsidRPr="00750B8D">
        <w:t xml:space="preserve">Podstrana, </w:t>
      </w:r>
      <w:r>
        <w:t>28. rujna 2023</w:t>
      </w:r>
      <w:r w:rsidRPr="00750B8D">
        <w:t xml:space="preserve">.godine                     </w:t>
      </w:r>
      <w:r w:rsidRPr="00750B8D">
        <w:tab/>
        <w:t xml:space="preserve">                       </w:t>
      </w:r>
      <w:bookmarkEnd w:id="0"/>
      <w:r>
        <w:t>Zdravko Galić</w:t>
      </w:r>
    </w:p>
    <w:p w14:paraId="1DF47F55" w14:textId="77777777" w:rsidR="00ED288E" w:rsidRDefault="00ED288E" w:rsidP="00ED288E"/>
    <w:p w14:paraId="47C5AD81" w14:textId="77777777" w:rsidR="00ED288E" w:rsidRPr="00750B8D" w:rsidRDefault="00ED288E" w:rsidP="00ED288E"/>
    <w:p w14:paraId="108DF66B" w14:textId="2A775D63" w:rsidR="004C1D57" w:rsidRPr="00ED288E" w:rsidRDefault="004C1D57" w:rsidP="00ED288E">
      <w:pPr>
        <w:pStyle w:val="BodyText2"/>
        <w:rPr>
          <w:szCs w:val="24"/>
        </w:rPr>
      </w:pPr>
    </w:p>
    <w:sectPr w:rsidR="004C1D57" w:rsidRPr="00ED288E" w:rsidSect="002128A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365BD"/>
    <w:multiLevelType w:val="hybridMultilevel"/>
    <w:tmpl w:val="C3E007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63915"/>
    <w:multiLevelType w:val="hybridMultilevel"/>
    <w:tmpl w:val="449094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E614AD"/>
    <w:multiLevelType w:val="hybridMultilevel"/>
    <w:tmpl w:val="031CA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99715">
    <w:abstractNumId w:val="0"/>
  </w:num>
  <w:num w:numId="2" w16cid:durableId="143939911">
    <w:abstractNumId w:val="2"/>
  </w:num>
  <w:num w:numId="3" w16cid:durableId="155700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E9"/>
    <w:rsid w:val="00005BBA"/>
    <w:rsid w:val="00035AE5"/>
    <w:rsid w:val="0013270C"/>
    <w:rsid w:val="001471F0"/>
    <w:rsid w:val="001605E0"/>
    <w:rsid w:val="001B20FB"/>
    <w:rsid w:val="001D54E2"/>
    <w:rsid w:val="002128AD"/>
    <w:rsid w:val="00243AE6"/>
    <w:rsid w:val="00275B16"/>
    <w:rsid w:val="002D7963"/>
    <w:rsid w:val="002F188F"/>
    <w:rsid w:val="003B019A"/>
    <w:rsid w:val="003C0BAC"/>
    <w:rsid w:val="003C3570"/>
    <w:rsid w:val="003C559B"/>
    <w:rsid w:val="003C7F49"/>
    <w:rsid w:val="004649AE"/>
    <w:rsid w:val="004706E9"/>
    <w:rsid w:val="00494136"/>
    <w:rsid w:val="004C1D57"/>
    <w:rsid w:val="004C49D1"/>
    <w:rsid w:val="004D72E6"/>
    <w:rsid w:val="004F1DA7"/>
    <w:rsid w:val="004F3C22"/>
    <w:rsid w:val="00521F17"/>
    <w:rsid w:val="00550ED8"/>
    <w:rsid w:val="00566A5D"/>
    <w:rsid w:val="00574F8B"/>
    <w:rsid w:val="005F23B4"/>
    <w:rsid w:val="00630279"/>
    <w:rsid w:val="00672363"/>
    <w:rsid w:val="00677828"/>
    <w:rsid w:val="006A3EE0"/>
    <w:rsid w:val="006B03E1"/>
    <w:rsid w:val="00736285"/>
    <w:rsid w:val="007C0931"/>
    <w:rsid w:val="007D06E7"/>
    <w:rsid w:val="00962D53"/>
    <w:rsid w:val="009666DA"/>
    <w:rsid w:val="009C51D7"/>
    <w:rsid w:val="00A6218F"/>
    <w:rsid w:val="00AB4BB7"/>
    <w:rsid w:val="00AC5442"/>
    <w:rsid w:val="00B245D2"/>
    <w:rsid w:val="00B30B78"/>
    <w:rsid w:val="00BC4E97"/>
    <w:rsid w:val="00BF4162"/>
    <w:rsid w:val="00C874D0"/>
    <w:rsid w:val="00C93593"/>
    <w:rsid w:val="00CB514B"/>
    <w:rsid w:val="00CE0035"/>
    <w:rsid w:val="00D33BBC"/>
    <w:rsid w:val="00D41106"/>
    <w:rsid w:val="00D43410"/>
    <w:rsid w:val="00D57B86"/>
    <w:rsid w:val="00DC4542"/>
    <w:rsid w:val="00E62F72"/>
    <w:rsid w:val="00E84EA6"/>
    <w:rsid w:val="00EB3B21"/>
    <w:rsid w:val="00ED288E"/>
    <w:rsid w:val="00F40672"/>
    <w:rsid w:val="00FA4999"/>
    <w:rsid w:val="00F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A14E"/>
  <w15:chartTrackingRefBased/>
  <w15:docId w15:val="{6EA697D7-5CA7-4E79-B15B-0B33DE75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706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4706E9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4706E9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706E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preformatted-text">
    <w:name w:val="preformatted-text"/>
    <w:basedOn w:val="DefaultParagraphFont"/>
    <w:rsid w:val="00AB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DDC4-498B-42ED-9200-BD3B1CDF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Božena Perišić</cp:lastModifiedBy>
  <cp:revision>26</cp:revision>
  <cp:lastPrinted>2023-09-19T09:56:00Z</cp:lastPrinted>
  <dcterms:created xsi:type="dcterms:W3CDTF">2023-09-19T06:44:00Z</dcterms:created>
  <dcterms:modified xsi:type="dcterms:W3CDTF">2023-09-20T10:27:00Z</dcterms:modified>
</cp:coreProperties>
</file>